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5B" w:rsidRPr="00924A5B" w:rsidRDefault="00924A5B" w:rsidP="00924A5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333333"/>
          <w:kern w:val="36"/>
          <w:sz w:val="36"/>
          <w:szCs w:val="28"/>
        </w:rPr>
      </w:pPr>
      <w:bookmarkStart w:id="0" w:name="_GoBack"/>
      <w:proofErr w:type="spellStart"/>
      <w:r w:rsidRPr="00924A5B">
        <w:rPr>
          <w:rFonts w:eastAsia="Times New Roman" w:cs="Times New Roman"/>
          <w:b/>
          <w:bCs/>
          <w:color w:val="333333"/>
          <w:kern w:val="36"/>
          <w:sz w:val="36"/>
          <w:szCs w:val="28"/>
        </w:rPr>
        <w:t>Vai</w:t>
      </w:r>
      <w:proofErr w:type="spellEnd"/>
      <w:r w:rsidRPr="00924A5B">
        <w:rPr>
          <w:rFonts w:eastAsia="Times New Roman" w:cs="Times New Roman"/>
          <w:b/>
          <w:bCs/>
          <w:color w:val="333333"/>
          <w:kern w:val="36"/>
          <w:sz w:val="36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b/>
          <w:bCs/>
          <w:color w:val="333333"/>
          <w:kern w:val="36"/>
          <w:sz w:val="36"/>
          <w:szCs w:val="28"/>
        </w:rPr>
        <w:t>trò</w:t>
      </w:r>
      <w:proofErr w:type="spellEnd"/>
      <w:r w:rsidRPr="00924A5B">
        <w:rPr>
          <w:rFonts w:eastAsia="Times New Roman" w:cs="Times New Roman"/>
          <w:b/>
          <w:bCs/>
          <w:color w:val="333333"/>
          <w:kern w:val="36"/>
          <w:sz w:val="36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b/>
          <w:bCs/>
          <w:color w:val="333333"/>
          <w:kern w:val="36"/>
          <w:sz w:val="36"/>
          <w:szCs w:val="28"/>
        </w:rPr>
        <w:t>của</w:t>
      </w:r>
      <w:proofErr w:type="spellEnd"/>
      <w:r w:rsidRPr="00924A5B">
        <w:rPr>
          <w:rFonts w:eastAsia="Times New Roman" w:cs="Times New Roman"/>
          <w:b/>
          <w:bCs/>
          <w:color w:val="333333"/>
          <w:kern w:val="36"/>
          <w:sz w:val="36"/>
          <w:szCs w:val="28"/>
        </w:rPr>
        <w:t xml:space="preserve"> cha </w:t>
      </w:r>
      <w:proofErr w:type="spellStart"/>
      <w:r w:rsidRPr="00924A5B">
        <w:rPr>
          <w:rFonts w:eastAsia="Times New Roman" w:cs="Times New Roman"/>
          <w:b/>
          <w:bCs/>
          <w:color w:val="333333"/>
          <w:kern w:val="36"/>
          <w:sz w:val="36"/>
          <w:szCs w:val="28"/>
        </w:rPr>
        <w:t>mẹ</w:t>
      </w:r>
      <w:proofErr w:type="spellEnd"/>
      <w:r w:rsidRPr="00924A5B">
        <w:rPr>
          <w:rFonts w:eastAsia="Times New Roman" w:cs="Times New Roman"/>
          <w:b/>
          <w:bCs/>
          <w:color w:val="333333"/>
          <w:kern w:val="36"/>
          <w:sz w:val="36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b/>
          <w:bCs/>
          <w:color w:val="333333"/>
          <w:kern w:val="36"/>
          <w:sz w:val="36"/>
          <w:szCs w:val="28"/>
        </w:rPr>
        <w:t>trong</w:t>
      </w:r>
      <w:proofErr w:type="spellEnd"/>
      <w:r w:rsidRPr="00924A5B">
        <w:rPr>
          <w:rFonts w:eastAsia="Times New Roman" w:cs="Times New Roman"/>
          <w:b/>
          <w:bCs/>
          <w:color w:val="333333"/>
          <w:kern w:val="36"/>
          <w:sz w:val="36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b/>
          <w:bCs/>
          <w:color w:val="333333"/>
          <w:kern w:val="36"/>
          <w:sz w:val="36"/>
          <w:szCs w:val="28"/>
        </w:rPr>
        <w:t>việc</w:t>
      </w:r>
      <w:proofErr w:type="spellEnd"/>
      <w:r w:rsidRPr="00924A5B">
        <w:rPr>
          <w:rFonts w:eastAsia="Times New Roman" w:cs="Times New Roman"/>
          <w:b/>
          <w:bCs/>
          <w:color w:val="333333"/>
          <w:kern w:val="36"/>
          <w:sz w:val="36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b/>
          <w:bCs/>
          <w:color w:val="333333"/>
          <w:kern w:val="36"/>
          <w:sz w:val="36"/>
          <w:szCs w:val="28"/>
        </w:rPr>
        <w:t>nuôi</w:t>
      </w:r>
      <w:proofErr w:type="spellEnd"/>
      <w:r w:rsidRPr="00924A5B">
        <w:rPr>
          <w:rFonts w:eastAsia="Times New Roman" w:cs="Times New Roman"/>
          <w:b/>
          <w:bCs/>
          <w:color w:val="333333"/>
          <w:kern w:val="36"/>
          <w:sz w:val="36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b/>
          <w:bCs/>
          <w:color w:val="333333"/>
          <w:kern w:val="36"/>
          <w:sz w:val="36"/>
          <w:szCs w:val="28"/>
        </w:rPr>
        <w:t>dạy</w:t>
      </w:r>
      <w:proofErr w:type="spellEnd"/>
      <w:r w:rsidRPr="00924A5B">
        <w:rPr>
          <w:rFonts w:eastAsia="Times New Roman" w:cs="Times New Roman"/>
          <w:b/>
          <w:bCs/>
          <w:color w:val="333333"/>
          <w:kern w:val="36"/>
          <w:sz w:val="36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b/>
          <w:bCs/>
          <w:color w:val="333333"/>
          <w:kern w:val="36"/>
          <w:sz w:val="36"/>
          <w:szCs w:val="28"/>
        </w:rPr>
        <w:t>trẻ</w:t>
      </w:r>
      <w:proofErr w:type="spellEnd"/>
    </w:p>
    <w:bookmarkEnd w:id="0"/>
    <w:p w:rsidR="00924A5B" w:rsidRPr="00924A5B" w:rsidRDefault="00924A5B" w:rsidP="00924A5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444444"/>
          <w:szCs w:val="28"/>
        </w:rPr>
      </w:pPr>
      <w:proofErr w:type="spellStart"/>
      <w:r w:rsidRPr="00924A5B">
        <w:rPr>
          <w:rFonts w:eastAsia="Times New Roman" w:cs="Times New Roman"/>
          <w:color w:val="444444"/>
          <w:szCs w:val="28"/>
        </w:rPr>
        <w:t>Từ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việc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khuyến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khích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con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học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tập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ở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trường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và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tổ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chức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cho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trẻ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các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hoạt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động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vui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chơi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và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thể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thao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, cha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mẹ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còn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là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hình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mẫu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cho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trẻ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noi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theo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(con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làm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theo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những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điều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cha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mẹ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làm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,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không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phải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như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cha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mẹ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nói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), cha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mẹ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là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những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người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sẽ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ảnh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hưởng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lớn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đến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sự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hình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thành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và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phát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triển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nhân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cách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của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con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cái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. </w:t>
      </w:r>
      <w:proofErr w:type="spellStart"/>
      <w:proofErr w:type="gramStart"/>
      <w:r w:rsidRPr="00924A5B">
        <w:rPr>
          <w:rFonts w:eastAsia="Times New Roman" w:cs="Times New Roman"/>
          <w:color w:val="444444"/>
          <w:szCs w:val="28"/>
        </w:rPr>
        <w:t>Tuy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nhiên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, cha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mẹ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không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phải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là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những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người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có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ảnh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hưởng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trực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tiếp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duy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nhất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—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đặc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biệt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là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sau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khi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trẻ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bắt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đầu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đến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trường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học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và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tương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tác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với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thế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giới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rộng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lớn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bên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ngoài</w:t>
      </w:r>
      <w:proofErr w:type="spellEnd"/>
      <w:r w:rsidRPr="00924A5B">
        <w:rPr>
          <w:rFonts w:eastAsia="Times New Roman" w:cs="Times New Roman"/>
          <w:color w:val="444444"/>
          <w:szCs w:val="28"/>
        </w:rPr>
        <w:t>.</w:t>
      </w:r>
      <w:proofErr w:type="gramEnd"/>
      <w:r w:rsidRPr="00924A5B">
        <w:rPr>
          <w:rFonts w:eastAsia="Times New Roman" w:cs="Times New Roman"/>
          <w:noProof/>
          <w:color w:val="444444"/>
          <w:szCs w:val="28"/>
        </w:rPr>
        <w:drawing>
          <wp:inline distT="0" distB="0" distL="0" distR="0" wp14:anchorId="3ADA4E70" wp14:editId="63FFE797">
            <wp:extent cx="5791200" cy="3981450"/>
            <wp:effectExtent l="0" t="0" r="0" b="0"/>
            <wp:docPr id="1" name="Picture 1" descr="https://bvndtp.org.vn/wp-content/uploads/2021/04/01042021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vndtp.org.vn/wp-content/uploads/2021/04/01042021-1024x6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A5B" w:rsidRPr="00924A5B" w:rsidRDefault="00924A5B" w:rsidP="00924A5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444444"/>
          <w:szCs w:val="28"/>
        </w:rPr>
      </w:pPr>
      <w:proofErr w:type="spellStart"/>
      <w:r w:rsidRPr="00924A5B">
        <w:rPr>
          <w:rFonts w:eastAsia="Times New Roman" w:cs="Times New Roman"/>
          <w:color w:val="444444"/>
          <w:szCs w:val="28"/>
        </w:rPr>
        <w:t>Hầu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hết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các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bậc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cha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mẹ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đều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nỗ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lực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để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tạo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cho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trẻ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một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khởi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đầu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tốt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nhất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có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thể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,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nhưng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điều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quan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trọng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, cha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mẹ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cần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nhận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thức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được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rằng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trẻ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sẽ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bước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vào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thế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giới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bằng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chính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khả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năng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,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tính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cách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và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với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mục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tiêu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cá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nhân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.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Mặc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dù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cha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mẹ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có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thể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muốn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con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mình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proofErr w:type="gramStart"/>
      <w:r w:rsidRPr="00924A5B">
        <w:rPr>
          <w:rFonts w:eastAsia="Times New Roman" w:cs="Times New Roman"/>
          <w:color w:val="444444"/>
          <w:szCs w:val="28"/>
        </w:rPr>
        <w:t>theo</w:t>
      </w:r>
      <w:proofErr w:type="spellEnd"/>
      <w:proofErr w:type="gramEnd"/>
      <w:r w:rsidRPr="00924A5B">
        <w:rPr>
          <w:rFonts w:eastAsia="Times New Roman" w:cs="Times New Roman"/>
          <w:color w:val="444444"/>
          <w:szCs w:val="28"/>
        </w:rPr>
        <w:t xml:space="preserve"> con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đường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mà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chính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cha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mẹ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đã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chọn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,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tuy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nhiên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cha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mẹ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hãy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là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người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cung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cấp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một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giao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diện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về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thế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giới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để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trang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bị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cho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trẻ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sự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độc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lập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và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khả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năng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theo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đuổi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ước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mơ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của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mình</w:t>
      </w:r>
      <w:proofErr w:type="spellEnd"/>
    </w:p>
    <w:p w:rsidR="00924A5B" w:rsidRPr="00924A5B" w:rsidRDefault="00924A5B" w:rsidP="00924A5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444444"/>
          <w:szCs w:val="28"/>
        </w:rPr>
      </w:pPr>
      <w:proofErr w:type="spellStart"/>
      <w:r w:rsidRPr="00924A5B">
        <w:rPr>
          <w:rFonts w:eastAsia="Times New Roman" w:cs="Times New Roman"/>
          <w:color w:val="444444"/>
          <w:szCs w:val="28"/>
        </w:rPr>
        <w:t>Trong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một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thế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giới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đang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thay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đổi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rất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nhanh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chóng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,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việc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nuôi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dạy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con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cái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cũng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luôn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phát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triển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,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tuy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nhiên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,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nguyên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tắc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proofErr w:type="gramStart"/>
      <w:r w:rsidRPr="00924A5B">
        <w:rPr>
          <w:rFonts w:eastAsia="Times New Roman" w:cs="Times New Roman"/>
          <w:color w:val="444444"/>
          <w:szCs w:val="28"/>
        </w:rPr>
        <w:t>chung</w:t>
      </w:r>
      <w:proofErr w:type="spellEnd"/>
      <w:proofErr w:type="gram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vẫn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là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đảm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bảo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sự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an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toàn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,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tạo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ấm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áp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và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cấu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trúc</w:t>
      </w:r>
      <w:proofErr w:type="spellEnd"/>
      <w:r w:rsidRPr="00924A5B">
        <w:rPr>
          <w:rFonts w:eastAsia="Times New Roman" w:cs="Times New Roman"/>
          <w:color w:val="444444"/>
          <w:szCs w:val="28"/>
        </w:rPr>
        <w:t>.</w:t>
      </w:r>
    </w:p>
    <w:p w:rsidR="00924A5B" w:rsidRPr="00924A5B" w:rsidRDefault="00924A5B" w:rsidP="00924A5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444444"/>
          <w:szCs w:val="28"/>
        </w:rPr>
      </w:pPr>
      <w:proofErr w:type="spellStart"/>
      <w:proofErr w:type="gramStart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>Làm</w:t>
      </w:r>
      <w:proofErr w:type="spellEnd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>thế</w:t>
      </w:r>
      <w:proofErr w:type="spellEnd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>nào</w:t>
      </w:r>
      <w:proofErr w:type="spellEnd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>để</w:t>
      </w:r>
      <w:proofErr w:type="spellEnd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>trở</w:t>
      </w:r>
      <w:proofErr w:type="spellEnd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>thành</w:t>
      </w:r>
      <w:proofErr w:type="spellEnd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>một</w:t>
      </w:r>
      <w:proofErr w:type="spellEnd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 xml:space="preserve"> cha </w:t>
      </w:r>
      <w:proofErr w:type="spellStart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>mẹ</w:t>
      </w:r>
      <w:proofErr w:type="spellEnd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>tốt</w:t>
      </w:r>
      <w:proofErr w:type="spellEnd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>?</w:t>
      </w:r>
      <w:proofErr w:type="gramEnd"/>
    </w:p>
    <w:p w:rsidR="00924A5B" w:rsidRPr="00924A5B" w:rsidRDefault="00924A5B" w:rsidP="00924A5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444444"/>
          <w:szCs w:val="28"/>
        </w:rPr>
      </w:pPr>
      <w:proofErr w:type="spellStart"/>
      <w:r w:rsidRPr="00924A5B">
        <w:rPr>
          <w:rFonts w:eastAsia="Times New Roman" w:cs="Times New Roman"/>
          <w:color w:val="444444"/>
          <w:szCs w:val="28"/>
        </w:rPr>
        <w:t>Để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làm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cha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mẹ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tốt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,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chỉ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cần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tránh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việc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lạm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dụng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trẻ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,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bỏ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bê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hoặc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quan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tâm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quá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mức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là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chưa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đủ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.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Thật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vậy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, </w:t>
      </w:r>
      <w:proofErr w:type="spellStart"/>
      <w:proofErr w:type="gramStart"/>
      <w:r w:rsidRPr="00924A5B">
        <w:rPr>
          <w:rFonts w:eastAsia="Times New Roman" w:cs="Times New Roman"/>
          <w:color w:val="444444"/>
          <w:szCs w:val="28"/>
        </w:rPr>
        <w:t>theo</w:t>
      </w:r>
      <w:proofErr w:type="spellEnd"/>
      <w:proofErr w:type="gram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các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chuyên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gia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tâm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lý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nhân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định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bốn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trách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nhiệm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chính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của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cha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mẹ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: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đảm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bảo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sự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an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toàn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của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trẻ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,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nâng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cao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sức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khỏe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thể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chất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và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tinh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thần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cho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trẻ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,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dạy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trẻ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các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kỹ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năng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xã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hội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và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phát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triển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trí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tuệ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cho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trẻ</w:t>
      </w:r>
      <w:proofErr w:type="spellEnd"/>
      <w:r w:rsidRPr="00924A5B">
        <w:rPr>
          <w:rFonts w:eastAsia="Times New Roman" w:cs="Times New Roman"/>
          <w:color w:val="444444"/>
          <w:szCs w:val="28"/>
        </w:rPr>
        <w:t>.</w:t>
      </w:r>
    </w:p>
    <w:p w:rsidR="00924A5B" w:rsidRPr="00924A5B" w:rsidRDefault="00924A5B" w:rsidP="00924A5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444444"/>
          <w:szCs w:val="28"/>
        </w:rPr>
      </w:pPr>
      <w:proofErr w:type="spellStart"/>
      <w:r w:rsidRPr="00924A5B">
        <w:rPr>
          <w:rFonts w:eastAsia="Times New Roman" w:cs="Times New Roman"/>
          <w:color w:val="444444"/>
          <w:szCs w:val="28"/>
        </w:rPr>
        <w:lastRenderedPageBreak/>
        <w:t>Nhiều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nghiên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cứu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cho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rằng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những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bậc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cha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mẹ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trong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giáo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dục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trẻ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kết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hợp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giữa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sự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ấm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áp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và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nhạy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cảm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với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những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kỳ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vọng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hành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gramStart"/>
      <w:r w:rsidRPr="00924A5B">
        <w:rPr>
          <w:rFonts w:eastAsia="Times New Roman" w:cs="Times New Roman"/>
          <w:color w:val="444444"/>
          <w:szCs w:val="28"/>
        </w:rPr>
        <w:t>vi</w:t>
      </w:r>
      <w:proofErr w:type="gram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rõ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ràng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sẽ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nuôi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dưỡng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những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đứa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trẻ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có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khả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năng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thích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nghi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tốt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. Cha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mẹ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có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thể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thấy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Four C (4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chữ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C)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là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một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từ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viết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tắt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hữu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ích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: Care –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quan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tâm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(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thể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hiện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sự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chấp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nhận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và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yêu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thương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), Consistency –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tính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nhất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quán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(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duy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trì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một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môi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trường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sống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ổn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định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), Choices –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lựa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chọn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(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cho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phép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trẻ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phát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triển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tính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tự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chủ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)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và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Consequences –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hậu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quả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(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kết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quả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của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lựa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chọn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,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dù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tích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cực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hay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tiêu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proofErr w:type="gramStart"/>
      <w:r w:rsidRPr="00924A5B">
        <w:rPr>
          <w:rFonts w:eastAsia="Times New Roman" w:cs="Times New Roman"/>
          <w:color w:val="444444"/>
          <w:szCs w:val="28"/>
        </w:rPr>
        <w:t>cực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)</w:t>
      </w:r>
      <w:proofErr w:type="gramEnd"/>
      <w:r w:rsidRPr="00924A5B">
        <w:rPr>
          <w:rFonts w:eastAsia="Times New Roman" w:cs="Times New Roman"/>
          <w:color w:val="444444"/>
          <w:szCs w:val="28"/>
        </w:rPr>
        <w:t>.</w:t>
      </w:r>
    </w:p>
    <w:p w:rsidR="00924A5B" w:rsidRPr="00924A5B" w:rsidRDefault="00924A5B" w:rsidP="00924A5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444444"/>
          <w:szCs w:val="28"/>
        </w:rPr>
      </w:pPr>
      <w:proofErr w:type="spellStart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>Phong</w:t>
      </w:r>
      <w:proofErr w:type="spellEnd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>cách</w:t>
      </w:r>
      <w:proofErr w:type="spellEnd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>nuôi</w:t>
      </w:r>
      <w:proofErr w:type="spellEnd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>dạy</w:t>
      </w:r>
      <w:proofErr w:type="spellEnd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 xml:space="preserve"> con </w:t>
      </w:r>
      <w:proofErr w:type="spellStart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>cái</w:t>
      </w:r>
      <w:proofErr w:type="spellEnd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>không</w:t>
      </w:r>
      <w:proofErr w:type="spellEnd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>lành</w:t>
      </w:r>
      <w:proofErr w:type="spellEnd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>mạnh</w:t>
      </w:r>
      <w:proofErr w:type="spellEnd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>là</w:t>
      </w:r>
      <w:proofErr w:type="spellEnd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b/>
          <w:bCs/>
          <w:i/>
          <w:iCs/>
          <w:color w:val="444444"/>
          <w:szCs w:val="28"/>
        </w:rPr>
        <w:t>gì</w:t>
      </w:r>
      <w:proofErr w:type="spellEnd"/>
      <w:r w:rsidRPr="00924A5B">
        <w:rPr>
          <w:rFonts w:eastAsia="Times New Roman" w:cs="Times New Roman"/>
          <w:i/>
          <w:iCs/>
          <w:color w:val="444444"/>
          <w:szCs w:val="28"/>
        </w:rPr>
        <w:t>?</w:t>
      </w:r>
    </w:p>
    <w:p w:rsidR="00924A5B" w:rsidRPr="00924A5B" w:rsidRDefault="00924A5B" w:rsidP="00924A5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444444"/>
          <w:szCs w:val="28"/>
        </w:rPr>
      </w:pPr>
      <w:proofErr w:type="spellStart"/>
      <w:r w:rsidRPr="00924A5B">
        <w:rPr>
          <w:rFonts w:eastAsia="Times New Roman" w:cs="Times New Roman"/>
          <w:color w:val="444444"/>
          <w:szCs w:val="28"/>
        </w:rPr>
        <w:t>Không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phải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mọi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phong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cách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nuôi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dạy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con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đều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mang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lại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lợi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ích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tốt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nhất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cho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trẻ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. </w:t>
      </w:r>
      <w:proofErr w:type="spellStart"/>
      <w:proofErr w:type="gramStart"/>
      <w:r w:rsidRPr="00924A5B">
        <w:rPr>
          <w:rFonts w:eastAsia="Times New Roman" w:cs="Times New Roman"/>
          <w:color w:val="444444"/>
          <w:szCs w:val="28"/>
        </w:rPr>
        <w:t>Bao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bọc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,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che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chở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hay can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thiệp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quá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mức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của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cha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mẹ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sẽ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khiến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con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cái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thiếu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năng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lực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một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cách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báo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động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khi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phải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đối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mặt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với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cuộc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sống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trưởng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thành</w:t>
      </w:r>
      <w:proofErr w:type="spellEnd"/>
      <w:r w:rsidRPr="00924A5B">
        <w:rPr>
          <w:rFonts w:eastAsia="Times New Roman" w:cs="Times New Roman"/>
          <w:color w:val="444444"/>
          <w:szCs w:val="28"/>
        </w:rPr>
        <w:t>.</w:t>
      </w:r>
      <w:proofErr w:type="gramEnd"/>
    </w:p>
    <w:p w:rsidR="00924A5B" w:rsidRPr="00924A5B" w:rsidRDefault="00924A5B" w:rsidP="00924A5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444444"/>
          <w:szCs w:val="28"/>
        </w:rPr>
      </w:pPr>
      <w:proofErr w:type="spellStart"/>
      <w:r w:rsidRPr="00924A5B">
        <w:rPr>
          <w:rFonts w:eastAsia="Times New Roman" w:cs="Times New Roman"/>
          <w:color w:val="444444"/>
          <w:szCs w:val="28"/>
        </w:rPr>
        <w:t>Hai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ví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dụ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nổi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tiếng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về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kiểu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nuôi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dạy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con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cái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quá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mức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bao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gồm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kiểu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cha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mẹ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trực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thăng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“bay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lượn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”,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bảo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vệ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,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quan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tâm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đến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cuộc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sống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và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cố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gắng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giám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sát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mọi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điều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con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làm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từ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xa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.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Kiểu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cha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mẹ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này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sẵn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sàng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phàn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nàn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với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giáo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viên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về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việc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con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bị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điểm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kém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;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nói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với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sếp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của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con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về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việc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phải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làm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nhiều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.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Trẻ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bị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giám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sát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quá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mức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và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luôn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bị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cha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mẹ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kiểm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soát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để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tránh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xa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các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nguy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cơ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gây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hại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và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proofErr w:type="gramStart"/>
      <w:r w:rsidRPr="00924A5B">
        <w:rPr>
          <w:rFonts w:eastAsia="Times New Roman" w:cs="Times New Roman"/>
          <w:color w:val="444444"/>
          <w:szCs w:val="28"/>
        </w:rPr>
        <w:t>kiểu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”</w:t>
      </w:r>
      <w:proofErr w:type="gramEnd"/>
      <w:r w:rsidRPr="00924A5B">
        <w:rPr>
          <w:rFonts w:eastAsia="Times New Roman" w:cs="Times New Roman"/>
          <w:color w:val="444444"/>
          <w:szCs w:val="28"/>
        </w:rPr>
        <w:t xml:space="preserve"> Cha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mẹ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“snowplow”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được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định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nghĩa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là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người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liên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tục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loại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bỏ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các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chướng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ngại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vật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ra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khỏi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đường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của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con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cái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.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Họ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chỉ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để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mắt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đến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thành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công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trong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tương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lai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của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con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mình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,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và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bất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cứ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ai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hay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bất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cứ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điều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gì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cản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đường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đều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phải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bị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loại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bỏ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. </w:t>
      </w:r>
      <w:proofErr w:type="spellStart"/>
      <w:proofErr w:type="gramStart"/>
      <w:r w:rsidRPr="00924A5B">
        <w:rPr>
          <w:rFonts w:eastAsia="Times New Roman" w:cs="Times New Roman"/>
          <w:color w:val="444444"/>
          <w:szCs w:val="28"/>
        </w:rPr>
        <w:t>Cả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hai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đều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có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thể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tác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động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tiêu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cực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đến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sự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độc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lập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,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sức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khỏe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tinh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thần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và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lòng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tự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trọng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sau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này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của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trẻ</w:t>
      </w:r>
      <w:proofErr w:type="spellEnd"/>
      <w:r w:rsidRPr="00924A5B">
        <w:rPr>
          <w:rFonts w:eastAsia="Times New Roman" w:cs="Times New Roman"/>
          <w:color w:val="444444"/>
          <w:szCs w:val="28"/>
        </w:rPr>
        <w:t>.</w:t>
      </w:r>
      <w:proofErr w:type="gramEnd"/>
    </w:p>
    <w:p w:rsidR="00924A5B" w:rsidRPr="00924A5B" w:rsidRDefault="00924A5B" w:rsidP="00924A5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444444"/>
          <w:szCs w:val="28"/>
        </w:rPr>
      </w:pPr>
      <w:proofErr w:type="spellStart"/>
      <w:r w:rsidRPr="00924A5B">
        <w:rPr>
          <w:rFonts w:eastAsia="Times New Roman" w:cs="Times New Roman"/>
          <w:color w:val="444444"/>
          <w:szCs w:val="28"/>
        </w:rPr>
        <w:t>Tất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nhiên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,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cũng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có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một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vấn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đề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như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việc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nuôi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dạy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con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cái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quá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ít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và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nhiều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nghiên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cứu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cho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thấy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thiếu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sự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quan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tâm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của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cha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mẹ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thường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dẫn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đến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những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vấn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đề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về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hành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gramStart"/>
      <w:r w:rsidRPr="00924A5B">
        <w:rPr>
          <w:rFonts w:eastAsia="Times New Roman" w:cs="Times New Roman"/>
          <w:color w:val="444444"/>
          <w:szCs w:val="28"/>
        </w:rPr>
        <w:t>vi</w:t>
      </w:r>
      <w:proofErr w:type="gramEnd"/>
      <w:r w:rsidRPr="00924A5B">
        <w:rPr>
          <w:rFonts w:eastAsia="Times New Roman" w:cs="Times New Roman"/>
          <w:color w:val="444444"/>
          <w:szCs w:val="28"/>
        </w:rPr>
        <w:t xml:space="preserve"> ở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trẻ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.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Điều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này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một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phần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có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thể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là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do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giới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trẻ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dễ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bị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tác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động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từ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việc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áp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lực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đồng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trang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lứa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(Peer pressure)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là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khi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cá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nhân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chịu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ảnh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hưởng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của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những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người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thuộc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cùng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một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nhóm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xã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hội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(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cùng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độ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tuổi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,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cùng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lớp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,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cùng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công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ty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,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lĩnh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vực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chuyên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môn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,…)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và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phải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thay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đổi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thái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độ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,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giá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trị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hoặc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hành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vi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của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họ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để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phù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hợp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với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các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chuẩn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mực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của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nhóm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. </w:t>
      </w:r>
      <w:proofErr w:type="spellStart"/>
      <w:proofErr w:type="gramStart"/>
      <w:r w:rsidRPr="00924A5B">
        <w:rPr>
          <w:rFonts w:eastAsia="Times New Roman" w:cs="Times New Roman"/>
          <w:color w:val="444444"/>
          <w:szCs w:val="28"/>
        </w:rPr>
        <w:t>Trớ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trêu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thay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,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phong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cách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nuôi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dạy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con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cái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quá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khắc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nghiệt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hoặc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độc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đoán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có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thể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gây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ra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hậu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quả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tương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tự</w:t>
      </w:r>
      <w:proofErr w:type="spellEnd"/>
      <w:r w:rsidRPr="00924A5B">
        <w:rPr>
          <w:rFonts w:eastAsia="Times New Roman" w:cs="Times New Roman"/>
          <w:color w:val="444444"/>
          <w:szCs w:val="28"/>
        </w:rPr>
        <w:t>.</w:t>
      </w:r>
      <w:proofErr w:type="gramEnd"/>
    </w:p>
    <w:p w:rsidR="00924A5B" w:rsidRPr="00924A5B" w:rsidRDefault="00924A5B" w:rsidP="00924A5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444444"/>
          <w:szCs w:val="28"/>
        </w:rPr>
      </w:pPr>
      <w:proofErr w:type="spellStart"/>
      <w:r w:rsidRPr="00924A5B">
        <w:rPr>
          <w:rFonts w:eastAsia="Times New Roman" w:cs="Times New Roman"/>
          <w:color w:val="444444"/>
          <w:szCs w:val="28"/>
        </w:rPr>
        <w:t>Cuối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cùng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, cha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mẹ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yêu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thương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nhưng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kiên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quyết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,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đồng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thời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cho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phép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trẻ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có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đủ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không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gian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để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phát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triển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bản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thân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,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rèn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luyện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tính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độc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lập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và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trải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nghiệm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thất</w:t>
      </w:r>
      <w:proofErr w:type="spellEnd"/>
      <w:r w:rsidRPr="00924A5B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24A5B">
        <w:rPr>
          <w:rFonts w:eastAsia="Times New Roman" w:cs="Times New Roman"/>
          <w:color w:val="444444"/>
          <w:szCs w:val="28"/>
        </w:rPr>
        <w:t>bại</w:t>
      </w:r>
      <w:proofErr w:type="spellEnd"/>
      <w:r w:rsidRPr="00924A5B">
        <w:rPr>
          <w:rFonts w:eastAsia="Times New Roman" w:cs="Times New Roman"/>
          <w:color w:val="444444"/>
          <w:szCs w:val="28"/>
        </w:rPr>
        <w:t>.</w:t>
      </w:r>
    </w:p>
    <w:p w:rsidR="006A57AE" w:rsidRPr="00924A5B" w:rsidRDefault="006A57AE" w:rsidP="00924A5B">
      <w:pPr>
        <w:jc w:val="both"/>
        <w:rPr>
          <w:rFonts w:cs="Times New Roman"/>
          <w:szCs w:val="28"/>
        </w:rPr>
      </w:pPr>
    </w:p>
    <w:sectPr w:rsidR="006A57AE" w:rsidRPr="00924A5B" w:rsidSect="000A2A47">
      <w:pgSz w:w="11907" w:h="16839" w:code="9"/>
      <w:pgMar w:top="964" w:right="964" w:bottom="964" w:left="158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5B"/>
    <w:rsid w:val="00080E4B"/>
    <w:rsid w:val="000A2A47"/>
    <w:rsid w:val="004176FE"/>
    <w:rsid w:val="006A57AE"/>
    <w:rsid w:val="00924A5B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3652">
          <w:marLeft w:val="0"/>
          <w:marRight w:val="0"/>
          <w:marTop w:val="150"/>
          <w:marBottom w:val="0"/>
          <w:divBdr>
            <w:top w:val="single" w:sz="6" w:space="8" w:color="EDEDED"/>
            <w:left w:val="none" w:sz="0" w:space="0" w:color="auto"/>
            <w:bottom w:val="single" w:sz="6" w:space="4" w:color="EDEDED"/>
            <w:right w:val="none" w:sz="0" w:space="0" w:color="auto"/>
          </w:divBdr>
          <w:divsChild>
            <w:div w:id="2074742298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5639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5611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7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38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2023-01-01T11:29:00Z</dcterms:created>
  <dcterms:modified xsi:type="dcterms:W3CDTF">2023-01-01T11:30:00Z</dcterms:modified>
</cp:coreProperties>
</file>